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74" w:rsidRDefault="009C5052">
      <w:pPr>
        <w:rPr>
          <w:rFonts w:cstheme="minorHAnsi"/>
          <w:b/>
          <w:sz w:val="18"/>
          <w:szCs w:val="18"/>
          <w:u w:val="single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-154553</wp:posOffset>
                </wp:positionV>
                <wp:extent cx="5124450" cy="580445"/>
                <wp:effectExtent l="0" t="0" r="19050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580445"/>
                        </a:xfrm>
                        <a:prstGeom prst="roundRect">
                          <a:avLst/>
                        </a:prstGeom>
                        <a:solidFill>
                          <a:srgbClr val="FFFB11">
                            <a:alpha val="3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50" w:rsidRPr="00176CAF" w:rsidRDefault="00B20B50" w:rsidP="005452E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41E06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 xml:space="preserve">KS4 French Knowledge Organiser </w:t>
                            </w:r>
                            <w:r w:rsidRPr="00176CA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Pr="009E7FE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GCSE </w:t>
                            </w:r>
                            <w:r w:rsidRPr="009C0B29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topic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9C2032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– </w:t>
                            </w: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Home, town, neighbourhood &amp;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-12.15pt;width:403.5pt;height:45.7pt;z-index:2516659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" fillcolor="#fffb11" strokecolor="#243f60 [1604]" strokeweight="2pt">
                <v:fill opacity="22873f"/>
                <v:textbox>
                  <w:txbxContent>
                    <w:p w:rsidR="00B20B50" w:rsidRPr="00176CAF" w:rsidRDefault="00B20B50" w:rsidP="005452E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341E06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 xml:space="preserve">KS4 French Knowledge Organiser </w:t>
                      </w:r>
                      <w:r w:rsidRPr="00176CAF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– </w:t>
                      </w:r>
                      <w:r w:rsidRPr="009E7FE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GCSE </w:t>
                      </w:r>
                      <w:r w:rsidRPr="009C0B29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topic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5</w:t>
                      </w:r>
                      <w:r w:rsidRPr="009C2032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– </w:t>
                      </w:r>
                      <w:r w:rsidRPr="00B20B50">
                        <w:rPr>
                          <w:rFonts w:cstheme="minorHAnsi"/>
                          <w:b/>
                          <w:color w:val="000000" w:themeColor="text1"/>
                        </w:rPr>
                        <w:t>Home, town, neighbourhood &amp; region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5574" w:rsidRPr="003D5574" w:rsidRDefault="00E024A8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BB2AC1" wp14:editId="656400AF">
                <wp:simplePos x="0" y="0"/>
                <wp:positionH relativeFrom="column">
                  <wp:posOffset>2604052</wp:posOffset>
                </wp:positionH>
                <wp:positionV relativeFrom="paragraph">
                  <wp:posOffset>201349</wp:posOffset>
                </wp:positionV>
                <wp:extent cx="2533650" cy="2528515"/>
                <wp:effectExtent l="0" t="0" r="19050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52851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B50" w:rsidRDefault="00B20B50" w:rsidP="009C0B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7CE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Key Grammar</w:t>
                            </w:r>
                          </w:p>
                          <w:p w:rsidR="00B20B50" w:rsidRDefault="00B20B50" w:rsidP="00267A8B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Negative phrases followed by de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conditional of regular verbs 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Demonstrative adjectives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Recognising possessive pronouns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Partitive article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Prepositions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Conditional tense of irregular verbs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Comparative and superlative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B2AC1" id="Rounded Rectangle 3" o:spid="_x0000_s1027" style="position:absolute;margin-left:205.05pt;margin-top:15.85pt;width:199.5pt;height:19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" fillcolor="yellow" strokecolor="windowText" strokeweight="2pt">
                <v:fill opacity="10537f"/>
                <v:stroke opacity="19789f"/>
                <v:textbox>
                  <w:txbxContent>
                    <w:p w:rsidR="00B20B50" w:rsidRDefault="00B20B50" w:rsidP="009C0B29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6B7CE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Key Grammar</w:t>
                      </w:r>
                    </w:p>
                    <w:p w:rsidR="00B20B50" w:rsidRDefault="00B20B50" w:rsidP="00267A8B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Negative phrases followed by de</w:t>
                      </w:r>
                    </w:p>
                    <w:p w:rsidR="00B20B50" w:rsidRPr="00B20B50" w:rsidRDefault="00B20B50" w:rsidP="00B20B50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conditional of regular verbs </w:t>
                      </w:r>
                    </w:p>
                    <w:p w:rsidR="00B20B50" w:rsidRPr="00B20B50" w:rsidRDefault="00B20B50" w:rsidP="00B20B50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Demonstrative adjectives</w:t>
                      </w:r>
                    </w:p>
                    <w:p w:rsidR="00B20B50" w:rsidRPr="00B20B50" w:rsidRDefault="00B20B50" w:rsidP="00B20B50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Recognising possessive pronouns</w:t>
                      </w:r>
                    </w:p>
                    <w:p w:rsidR="00B20B50" w:rsidRPr="00B20B50" w:rsidRDefault="00B20B50" w:rsidP="00B20B50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Partitive article</w:t>
                      </w:r>
                    </w:p>
                    <w:p w:rsidR="00B20B50" w:rsidRPr="00B20B50" w:rsidRDefault="00B20B50" w:rsidP="00B20B50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Prepositions</w:t>
                      </w:r>
                    </w:p>
                    <w:p w:rsidR="00B20B50" w:rsidRPr="00B20B50" w:rsidRDefault="00B20B50" w:rsidP="00B20B50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Conditional tense of irregular verbs</w:t>
                      </w:r>
                    </w:p>
                    <w:p w:rsidR="00B20B50" w:rsidRPr="00B20B50" w:rsidRDefault="00B20B50" w:rsidP="00B20B50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Comparative and superlative adjectives</w:t>
                      </w:r>
                    </w:p>
                  </w:txbxContent>
                </v:textbox>
              </v:roundrect>
            </w:pict>
          </mc:Fallback>
        </mc:AlternateContent>
      </w:r>
      <w:r w:rsidR="00176CAF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F67B7" wp14:editId="7B4AA7F3">
                <wp:simplePos x="0" y="0"/>
                <wp:positionH relativeFrom="column">
                  <wp:posOffset>-210710</wp:posOffset>
                </wp:positionH>
                <wp:positionV relativeFrom="paragraph">
                  <wp:posOffset>296766</wp:posOffset>
                </wp:positionV>
                <wp:extent cx="2667000" cy="2297927"/>
                <wp:effectExtent l="0" t="0" r="1905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297927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66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50" w:rsidRPr="00B20B50" w:rsidRDefault="00B20B50" w:rsidP="00DF7595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Key skills – I can successfully: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Recognise key topic words in reading and listening tasks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Build longer sentences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Simplify &amp; paraphrase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Use intensifiers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F67B7" id="Rounded Rectangle 1" o:spid="_x0000_s1028" style="position:absolute;margin-left:-16.6pt;margin-top:23.35pt;width:210pt;height:18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" fillcolor="#fc9" strokecolor="black [3213]" strokeweight="2pt">
                <v:fill opacity="43176f"/>
                <v:stroke opacity="19789f"/>
                <v:textbox>
                  <w:txbxContent>
                    <w:p w:rsidR="00B20B50" w:rsidRPr="00B20B50" w:rsidRDefault="00B20B50" w:rsidP="00DF7595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Key skills – I can successfully:</w:t>
                      </w:r>
                    </w:p>
                    <w:p w:rsidR="00B20B50" w:rsidRPr="00B20B50" w:rsidRDefault="00B20B50" w:rsidP="00B20B50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Recognise key topic words in reading and listening tasks</w:t>
                      </w:r>
                    </w:p>
                    <w:p w:rsidR="00B20B50" w:rsidRPr="00B20B50" w:rsidRDefault="00B20B50" w:rsidP="00B20B50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Build longer sentences</w:t>
                      </w:r>
                    </w:p>
                    <w:p w:rsidR="00B20B50" w:rsidRPr="00B20B50" w:rsidRDefault="00B20B50" w:rsidP="00B20B50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Simplify &amp; paraphrase</w:t>
                      </w:r>
                    </w:p>
                    <w:p w:rsidR="00B20B50" w:rsidRPr="00B20B50" w:rsidRDefault="00B20B50" w:rsidP="00B20B50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>Use intensifiers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CF0BE6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5BE64" wp14:editId="0B35AE51">
                <wp:simplePos x="0" y="0"/>
                <wp:positionH relativeFrom="margin">
                  <wp:posOffset>4194313</wp:posOffset>
                </wp:positionH>
                <wp:positionV relativeFrom="paragraph">
                  <wp:posOffset>166729</wp:posOffset>
                </wp:positionV>
                <wp:extent cx="5724525" cy="4110824"/>
                <wp:effectExtent l="0" t="0" r="28575" b="234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110824"/>
                        </a:xfrm>
                        <a:prstGeom prst="roundRect">
                          <a:avLst/>
                        </a:prstGeom>
                        <a:solidFill>
                          <a:srgbClr val="CC00FF">
                            <a:alpha val="16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B50" w:rsidRPr="00485D49" w:rsidRDefault="00B20B50" w:rsidP="004B2C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5D49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Key structures</w:t>
                            </w:r>
                          </w:p>
                          <w:p w:rsidR="00485D49" w:rsidRPr="00485D49" w:rsidRDefault="00485D49" w:rsidP="004B2C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la chance </w:t>
                            </w:r>
                            <w:proofErr w:type="gram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de  …</w:t>
                            </w:r>
                            <w:proofErr w:type="gram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I have the good fortune </w:t>
                            </w:r>
                            <w:proofErr w:type="gram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to  …</w:t>
                            </w:r>
                            <w:proofErr w:type="gramEnd"/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L’un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des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avantages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inconvénients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ma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maison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c’est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 – One of the advantages / disadvantages of my house is that ….</w:t>
                            </w:r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problème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c’est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que  –</w:t>
                            </w:r>
                            <w:proofErr w:type="gram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problem is that …</w:t>
                            </w:r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Ma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maison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reve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serait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situé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…my dream house would be located …</w:t>
                            </w:r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Il y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aurait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there would be //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ce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serait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it would be</w:t>
                            </w:r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aurait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nous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aurions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we would have …</w:t>
                            </w:r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seul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problème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c’est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 … the only problem is …</w:t>
                            </w:r>
                            <w:bookmarkStart w:id="0" w:name="_GoBack"/>
                            <w:bookmarkEnd w:id="0"/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Ce /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cette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ces</w:t>
                            </w:r>
                            <w:proofErr w:type="spellEnd"/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+ nouns – this OR that / these OR those</w:t>
                            </w:r>
                          </w:p>
                          <w:p w:rsidR="00485D49" w:rsidRPr="00485D49" w:rsidRDefault="00485D49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85D49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Le mien. La mienne, les miens, les miennes - mine</w:t>
                            </w:r>
                          </w:p>
                          <w:p w:rsidR="00B20B50" w:rsidRPr="000A068A" w:rsidRDefault="00B20B50" w:rsidP="00485D4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BE64" id="Rounded Rectangle 7" o:spid="_x0000_s1029" style="position:absolute;margin-left:330.25pt;margin-top:13.15pt;width:450.75pt;height:323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" fillcolor="#c0f" strokecolor="windowText" strokeweight="2pt">
                <v:fill opacity="10537f"/>
                <v:stroke opacity="19789f"/>
                <v:textbox>
                  <w:txbxContent>
                    <w:p w:rsidR="00B20B50" w:rsidRPr="00485D49" w:rsidRDefault="00B20B50" w:rsidP="004B2C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85D49"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Key structures</w:t>
                      </w:r>
                    </w:p>
                    <w:p w:rsidR="00485D49" w:rsidRPr="00485D49" w:rsidRDefault="00485D49" w:rsidP="004B2C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J’ai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de la chance </w:t>
                      </w:r>
                      <w:proofErr w:type="gram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de  …</w:t>
                      </w:r>
                      <w:proofErr w:type="gram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- I have the good fortune </w:t>
                      </w:r>
                      <w:proofErr w:type="gram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to  …</w:t>
                      </w:r>
                      <w:proofErr w:type="gramEnd"/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L’un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des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avantages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inconvénients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de ma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maison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c’est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que – One of the advantages / disadvantages of my house is that ….</w:t>
                      </w:r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problème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c’est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que  –</w:t>
                      </w:r>
                      <w:proofErr w:type="gram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the problem is that …</w:t>
                      </w:r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Ma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maison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reve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serait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situé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…my dream house would be located …</w:t>
                      </w:r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Il y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aurait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– there would be //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ce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serait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– it would be</w:t>
                      </w:r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aurait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OR nous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aurions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– we would have …</w:t>
                      </w:r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seul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problème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c’est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que … the only problem is …</w:t>
                      </w:r>
                      <w:bookmarkStart w:id="1" w:name="_GoBack"/>
                      <w:bookmarkEnd w:id="1"/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Ce /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cette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ces</w:t>
                      </w:r>
                      <w:proofErr w:type="spellEnd"/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+ nouns – this OR that / these OR those</w:t>
                      </w:r>
                    </w:p>
                    <w:p w:rsidR="00485D49" w:rsidRPr="00485D49" w:rsidRDefault="00485D49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485D49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Le mien. La mienne, les miens, les miennes - mine</w:t>
                      </w:r>
                    </w:p>
                    <w:p w:rsidR="00B20B50" w:rsidRPr="000A068A" w:rsidRDefault="00B20B50" w:rsidP="00485D4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7E14"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F41822" wp14:editId="3B4EBD26">
                <wp:simplePos x="0" y="0"/>
                <wp:positionH relativeFrom="column">
                  <wp:posOffset>-266700</wp:posOffset>
                </wp:positionH>
                <wp:positionV relativeFrom="paragraph">
                  <wp:posOffset>186055</wp:posOffset>
                </wp:positionV>
                <wp:extent cx="4349750" cy="187325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1873250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67000"/>
                          </a:srgbClr>
                        </a:solid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50" w:rsidRPr="009C0B29" w:rsidRDefault="00B20B50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</w:pPr>
                            <w:bookmarkStart w:id="2" w:name="_Hlk89874972"/>
                            <w:r w:rsidRPr="009C0B29"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  <w:t xml:space="preserve">Key aims / objectives (success criteria) </w:t>
                            </w:r>
                            <w:proofErr w:type="spellStart"/>
                            <w:r w:rsidRPr="009C0B2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ie</w:t>
                            </w:r>
                            <w:proofErr w:type="spellEnd"/>
                            <w:r w:rsidRPr="009C0B2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 xml:space="preserve"> In French, I know how to …</w:t>
                            </w:r>
                          </w:p>
                          <w:bookmarkEnd w:id="2"/>
                          <w:p w:rsidR="00B20B50" w:rsidRPr="00B20B50" w:rsidRDefault="00B20B50" w:rsidP="00B20B50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Describe my home</w:t>
                            </w:r>
                          </w:p>
                          <w:p w:rsidR="00B20B50" w:rsidRPr="00B20B50" w:rsidRDefault="00B20B50" w:rsidP="00562A90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Describe my ideal home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Describe what my town is like and what there is to see / do</w:t>
                            </w:r>
                          </w:p>
                          <w:p w:rsidR="00B20B50" w:rsidRPr="00B20B50" w:rsidRDefault="00B20B50" w:rsidP="00B20B50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B20B50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Describe a region</w:t>
                            </w:r>
                          </w:p>
                          <w:p w:rsidR="00B20B50" w:rsidRDefault="00B20B50" w:rsidP="0098127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41822" id="Rounded Rectangle 2" o:spid="_x0000_s1030" style="position:absolute;margin-left:-21pt;margin-top:14.65pt;width:342.5pt;height:14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" fillcolor="#cf6" strokecolor="black [3213]" strokeweight="2pt">
                <v:fill opacity="43947f"/>
                <v:stroke opacity="19789f"/>
                <v:textbox>
                  <w:txbxContent>
                    <w:p w:rsidR="00B20B50" w:rsidRPr="009C0B29" w:rsidRDefault="00B20B50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</w:pPr>
                      <w:bookmarkStart w:id="3" w:name="_Hlk89874972"/>
                      <w:r w:rsidRPr="009C0B29"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  <w:t xml:space="preserve">Key aims / objectives (success criteria) </w:t>
                      </w:r>
                      <w:proofErr w:type="spellStart"/>
                      <w:r w:rsidRPr="009C0B29"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  <w:t>ie</w:t>
                      </w:r>
                      <w:proofErr w:type="spellEnd"/>
                      <w:r w:rsidRPr="009C0B29">
                        <w:rPr>
                          <w:rFonts w:ascii="Calibri" w:hAnsi="Calibri" w:cs="Calibri"/>
                          <w:b/>
                          <w:color w:val="000000" w:themeColor="text1"/>
                          <w:u w:val="single"/>
                          <w:lang w:val="en-US"/>
                        </w:rPr>
                        <w:t xml:space="preserve"> In French, I know how to …</w:t>
                      </w:r>
                    </w:p>
                    <w:bookmarkEnd w:id="3"/>
                    <w:p w:rsidR="00B20B50" w:rsidRPr="00B20B50" w:rsidRDefault="00B20B50" w:rsidP="00B20B50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Describe my home</w:t>
                      </w:r>
                    </w:p>
                    <w:p w:rsidR="00B20B50" w:rsidRPr="00B20B50" w:rsidRDefault="00B20B50" w:rsidP="00562A90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Describe my ideal home</w:t>
                      </w:r>
                    </w:p>
                    <w:p w:rsidR="00B20B50" w:rsidRPr="00B20B50" w:rsidRDefault="00B20B50" w:rsidP="00B20B50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Describe what my town is like and what there is to see / do</w:t>
                      </w:r>
                    </w:p>
                    <w:p w:rsidR="00B20B50" w:rsidRPr="00B20B50" w:rsidRDefault="00B20B50" w:rsidP="00B20B50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B20B50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Describe a region</w:t>
                      </w:r>
                    </w:p>
                    <w:p w:rsidR="00B20B50" w:rsidRDefault="00B20B50" w:rsidP="00981279">
                      <w:pPr>
                        <w:spacing w:after="120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AC1299" w:rsidP="003D5574">
      <w:pPr>
        <w:rPr>
          <w:rFonts w:cstheme="minorHAnsi"/>
          <w:sz w:val="18"/>
          <w:szCs w:val="18"/>
        </w:rPr>
      </w:pPr>
      <w:r w:rsidRPr="00896849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D6459" wp14:editId="3D3F7CFA">
                <wp:simplePos x="0" y="0"/>
                <wp:positionH relativeFrom="column">
                  <wp:posOffset>-178517</wp:posOffset>
                </wp:positionH>
                <wp:positionV relativeFrom="paragraph">
                  <wp:posOffset>125730</wp:posOffset>
                </wp:positionV>
                <wp:extent cx="4182387" cy="1606164"/>
                <wp:effectExtent l="0" t="0" r="2794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387" cy="1606164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1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B50" w:rsidRDefault="00B20B50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Module assessment %: ____________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Grade: ____________________</w:t>
                            </w:r>
                          </w:p>
                          <w:p w:rsidR="00B20B50" w:rsidRDefault="00B20B50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1: __________________________________________________________________________________________</w:t>
                            </w:r>
                          </w:p>
                          <w:p w:rsidR="00B20B50" w:rsidRDefault="00B20B50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Target 2: __________________________________________________________________________________________</w:t>
                            </w:r>
                          </w:p>
                          <w:p w:rsidR="00B20B50" w:rsidRPr="002361B9" w:rsidRDefault="00B20B50" w:rsidP="00187C91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6459" id="Rounded Rectangle 4" o:spid="_x0000_s1031" style="position:absolute;margin-left:-14.05pt;margin-top:9.9pt;width:329.3pt;height:1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" fillcolor="#00b0f0" strokecolor="windowText" strokeweight="2pt">
                <v:fill opacity="8481f"/>
                <v:stroke opacity="19789f"/>
                <v:textbox>
                  <w:txbxContent>
                    <w:p w:rsidR="00B20B50" w:rsidRDefault="00B20B50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Module assessment %: ____________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>Grade: ____________________</w:t>
                      </w:r>
                    </w:p>
                    <w:p w:rsidR="00B20B50" w:rsidRDefault="00B20B50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1: __________________________________________________________________________________________</w:t>
                      </w:r>
                    </w:p>
                    <w:p w:rsidR="00B20B50" w:rsidRDefault="00B20B50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Target 2: __________________________________________________________________________________________</w:t>
                      </w:r>
                    </w:p>
                    <w:p w:rsidR="00B20B50" w:rsidRPr="002361B9" w:rsidRDefault="00B20B50" w:rsidP="00187C91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3D5574" w:rsidRPr="003D5574" w:rsidRDefault="003D5574" w:rsidP="003D5574">
      <w:pPr>
        <w:rPr>
          <w:rFonts w:cstheme="minorHAnsi"/>
          <w:sz w:val="18"/>
          <w:szCs w:val="18"/>
        </w:rPr>
      </w:pPr>
    </w:p>
    <w:p w:rsidR="00F77D67" w:rsidRDefault="003D5574" w:rsidP="003D5574">
      <w:pPr>
        <w:tabs>
          <w:tab w:val="left" w:pos="8220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3D5574" w:rsidRPr="00B55512" w:rsidRDefault="0088238B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  <w:r w:rsidRPr="00DF4953">
        <w:rPr>
          <w:rFonts w:asciiTheme="majorHAnsi" w:hAnsiTheme="majorHAnsi"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FC559B" wp14:editId="266D1871">
                <wp:simplePos x="0" y="0"/>
                <wp:positionH relativeFrom="column">
                  <wp:posOffset>146133</wp:posOffset>
                </wp:positionH>
                <wp:positionV relativeFrom="paragraph">
                  <wp:posOffset>-266370</wp:posOffset>
                </wp:positionV>
                <wp:extent cx="4584700" cy="3251587"/>
                <wp:effectExtent l="0" t="0" r="254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251587"/>
                        </a:xfrm>
                        <a:prstGeom prst="roundRect">
                          <a:avLst/>
                        </a:prstGeom>
                        <a:solidFill>
                          <a:srgbClr val="CCFF33">
                            <a:alpha val="25882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3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B50" w:rsidRDefault="00B20B50" w:rsidP="00A539BE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 tasks:</w:t>
                            </w:r>
                          </w:p>
                          <w:tbl>
                            <w:tblPr>
                              <w:tblStyle w:val="TableGrid"/>
                              <w:tblW w:w="677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969"/>
                              <w:gridCol w:w="1531"/>
                            </w:tblGrid>
                            <w:tr w:rsidR="00B20B50" w:rsidTr="00A73F7E">
                              <w:tc>
                                <w:tcPr>
                                  <w:tcW w:w="1271" w:type="dxa"/>
                                  <w:shd w:val="clear" w:color="auto" w:fill="auto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Completed?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E5F52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auto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Assessment </w:t>
                                  </w:r>
                                </w:p>
                              </w:tc>
                            </w:tr>
                            <w:tr w:rsidR="00B20B50" w:rsidTr="00A73F7E">
                              <w:tc>
                                <w:tcPr>
                                  <w:tcW w:w="127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0B50" w:rsidRPr="00BE35F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Vocab test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5.1F to 5.2H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 / peer</w:t>
                                  </w:r>
                                </w:p>
                              </w:tc>
                            </w:tr>
                            <w:tr w:rsidR="00B20B50" w:rsidTr="00A73F7E">
                              <w:tc>
                                <w:tcPr>
                                  <w:tcW w:w="127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0B50" w:rsidRPr="00BE35F2" w:rsidRDefault="00B20B50" w:rsidP="008C7B45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Writing – </w:t>
                                  </w:r>
                                  <w:r w:rsidRPr="005427D5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compare my town with my ideal town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  <w:tr w:rsidR="00B20B50" w:rsidTr="00A73F7E">
                              <w:tc>
                                <w:tcPr>
                                  <w:tcW w:w="127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0B50" w:rsidRPr="00BE35F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Speaking – </w:t>
                                  </w:r>
                                  <w:r w:rsidRPr="001F3E5E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prepare answers to GCSE questions on my home town and region.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B20B50" w:rsidTr="00A73F7E">
                              <w:tc>
                                <w:tcPr>
                                  <w:tcW w:w="127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0B50" w:rsidRPr="00BE35F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Reading task from Test &amp; Revise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Peer</w:t>
                                  </w:r>
                                </w:p>
                              </w:tc>
                            </w:tr>
                            <w:tr w:rsidR="00B20B50" w:rsidTr="00A73F7E">
                              <w:tc>
                                <w:tcPr>
                                  <w:tcW w:w="127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B20B50" w:rsidRPr="00BE35F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E35F2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End of unit assessment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 skills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tested are listening, reading and writing )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B20B50" w:rsidRPr="003E5F52" w:rsidRDefault="00B20B50" w:rsidP="00264E47">
                                  <w:pPr>
                                    <w:spacing w:line="360" w:lineRule="auto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Teacher</w:t>
                                  </w:r>
                                </w:p>
                              </w:tc>
                            </w:tr>
                          </w:tbl>
                          <w:p w:rsidR="00B20B50" w:rsidRDefault="00B20B50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759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STRETCH &amp; CHALLENGE TASKS</w:t>
                            </w:r>
                          </w:p>
                          <w:p w:rsidR="00B20B50" w:rsidRDefault="00B20B50" w:rsidP="00CF0B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could do some research into the types of accommodation French people mainly live in – and do they mostly rent or own?</w:t>
                            </w:r>
                          </w:p>
                          <w:p w:rsidR="00B20B50" w:rsidRDefault="00B20B50" w:rsidP="00CF0B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0B50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do some independent research into a French speaking region </w:t>
                            </w:r>
                          </w:p>
                          <w:p w:rsidR="00B20B50" w:rsidRPr="00CF0BE6" w:rsidRDefault="00B20B50" w:rsidP="00CF0B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0BE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could spend time independently building up vocab on Vocab Express </w:t>
                            </w:r>
                          </w:p>
                          <w:p w:rsidR="00B20B50" w:rsidRPr="00DF7595" w:rsidRDefault="00B20B50" w:rsidP="00264E4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Pr="00267A8B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could independently practise the key grammar points using ZUT online AND / OR </w:t>
                            </w:r>
                            <w:hyperlink r:id="rId7" w:history="1">
                              <w:r w:rsidRPr="002C42AC">
                                <w:rPr>
                                  <w:rStyle w:val="Hyperlink"/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https://francais.lingolia.com/en/grammar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C559B" id="Rounded Rectangle 6" o:spid="_x0000_s1032" style="position:absolute;margin-left:11.5pt;margin-top:-20.95pt;width:361pt;height:25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" fillcolor="#cf3" strokecolor="windowText" strokeweight="2pt">
                <v:fill opacity="16962f"/>
                <v:stroke opacity="19789f"/>
                <v:textbox>
                  <w:txbxContent>
                    <w:p w:rsidR="00B20B50" w:rsidRDefault="00B20B50" w:rsidP="00A539BE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 tasks:</w:t>
                      </w:r>
                    </w:p>
                    <w:tbl>
                      <w:tblPr>
                        <w:tblStyle w:val="TableGrid"/>
                        <w:tblW w:w="677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969"/>
                        <w:gridCol w:w="1531"/>
                      </w:tblGrid>
                      <w:tr w:rsidR="00B20B50" w:rsidTr="00A73F7E">
                        <w:tc>
                          <w:tcPr>
                            <w:tcW w:w="1271" w:type="dxa"/>
                            <w:shd w:val="clear" w:color="auto" w:fill="auto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Completed?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5F5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auto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</w:tc>
                      </w:tr>
                      <w:tr w:rsidR="00B20B50" w:rsidTr="00A73F7E">
                        <w:tc>
                          <w:tcPr>
                            <w:tcW w:w="127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B20B50" w:rsidRPr="00BE35F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Vocab test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5.1F to 5.2H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 / peer</w:t>
                            </w:r>
                          </w:p>
                        </w:tc>
                      </w:tr>
                      <w:tr w:rsidR="00B20B50" w:rsidTr="00A73F7E">
                        <w:tc>
                          <w:tcPr>
                            <w:tcW w:w="127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B20B50" w:rsidRPr="00BE35F2" w:rsidRDefault="00B20B50" w:rsidP="008C7B45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Writing – </w:t>
                            </w:r>
                            <w:r w:rsidRPr="005427D5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compare my town with my ideal town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  <w:tr w:rsidR="00B20B50" w:rsidTr="00A73F7E">
                        <w:tc>
                          <w:tcPr>
                            <w:tcW w:w="127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B20B50" w:rsidRPr="00BE35F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Speaking – </w:t>
                            </w:r>
                            <w:r w:rsidRPr="001F3E5E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prepare answers to GCSE questions on my home town and region.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B20B50" w:rsidTr="00A73F7E">
                        <w:tc>
                          <w:tcPr>
                            <w:tcW w:w="127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B20B50" w:rsidRPr="00BE35F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Reading task from Test &amp; Revise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Peer</w:t>
                            </w:r>
                          </w:p>
                        </w:tc>
                      </w:tr>
                      <w:tr w:rsidR="00B20B50" w:rsidTr="00A73F7E">
                        <w:tc>
                          <w:tcPr>
                            <w:tcW w:w="127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B20B50" w:rsidRPr="00BE35F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E35F2"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End of unit assessment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>( skills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tested are listening, reading and writing )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:rsidR="00B20B50" w:rsidRPr="003E5F52" w:rsidRDefault="00B20B50" w:rsidP="00264E47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Teacher</w:t>
                            </w:r>
                          </w:p>
                        </w:tc>
                      </w:tr>
                    </w:tbl>
                    <w:p w:rsidR="00B20B50" w:rsidRDefault="00B20B50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F7595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STRETCH &amp; CHALLENGE TASKS</w:t>
                      </w:r>
                    </w:p>
                    <w:p w:rsidR="00B20B50" w:rsidRDefault="00B20B50" w:rsidP="00CF0BE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could do some research into the types of accommodation French people mainly live in – and do they mostly rent or own?</w:t>
                      </w:r>
                    </w:p>
                    <w:p w:rsidR="00B20B50" w:rsidRDefault="00B20B50" w:rsidP="00CF0BE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20B50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do some independent research into a French speaking region </w:t>
                      </w:r>
                    </w:p>
                    <w:p w:rsidR="00B20B50" w:rsidRPr="00CF0BE6" w:rsidRDefault="00B20B50" w:rsidP="00CF0BE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F0BE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could spend time independently building up vocab on Vocab Express </w:t>
                      </w:r>
                    </w:p>
                    <w:p w:rsidR="00B20B50" w:rsidRPr="00DF7595" w:rsidRDefault="00B20B50" w:rsidP="00264E4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 </w:t>
                      </w:r>
                      <w:r w:rsidRPr="00267A8B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could independently practise the key grammar points using ZUT online AND / OR </w:t>
                      </w:r>
                      <w:hyperlink r:id="rId8" w:history="1">
                        <w:r w:rsidRPr="002C42AC">
                          <w:rPr>
                            <w:rStyle w:val="Hyperlink"/>
                            <w:rFonts w:cstheme="minorHAnsi"/>
                            <w:b/>
                            <w:sz w:val="18"/>
                            <w:szCs w:val="18"/>
                          </w:rPr>
                          <w:t>https://francais.lingolia.com/en/grammar</w:t>
                        </w:r>
                      </w:hyperlink>
                      <w: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3D5574" w:rsidRPr="00B55512" w:rsidRDefault="003D5574" w:rsidP="003D5574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p w:rsidR="00D03566" w:rsidRPr="00B55512" w:rsidRDefault="00D03566" w:rsidP="00D03566">
      <w:pPr>
        <w:spacing w:after="600" w:line="240" w:lineRule="auto"/>
        <w:rPr>
          <w:rFonts w:ascii="Arial" w:eastAsia="Times New Roman" w:hAnsi="Arial" w:cs="Arial"/>
          <w:b/>
          <w:color w:val="F44C08"/>
          <w:sz w:val="48"/>
          <w:szCs w:val="48"/>
        </w:rPr>
      </w:pPr>
    </w:p>
    <w:sectPr w:rsidR="00D03566" w:rsidRPr="00B55512" w:rsidSect="003D55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B50" w:rsidRDefault="00B20B50" w:rsidP="003D5574">
      <w:pPr>
        <w:spacing w:after="0" w:line="240" w:lineRule="auto"/>
      </w:pPr>
      <w:r>
        <w:separator/>
      </w:r>
    </w:p>
  </w:endnote>
  <w:endnote w:type="continuationSeparator" w:id="0">
    <w:p w:rsidR="00B20B50" w:rsidRDefault="00B20B50" w:rsidP="003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B50" w:rsidRDefault="00B20B50" w:rsidP="003D5574">
      <w:pPr>
        <w:spacing w:after="0" w:line="240" w:lineRule="auto"/>
      </w:pPr>
      <w:r>
        <w:separator/>
      </w:r>
    </w:p>
  </w:footnote>
  <w:footnote w:type="continuationSeparator" w:id="0">
    <w:p w:rsidR="00B20B50" w:rsidRDefault="00B20B50" w:rsidP="003D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497"/>
    <w:multiLevelType w:val="hybridMultilevel"/>
    <w:tmpl w:val="51C6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CD2"/>
    <w:multiLevelType w:val="hybridMultilevel"/>
    <w:tmpl w:val="77B02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16384"/>
    <w:multiLevelType w:val="hybridMultilevel"/>
    <w:tmpl w:val="2E62A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52A34"/>
    <w:multiLevelType w:val="hybridMultilevel"/>
    <w:tmpl w:val="AA7E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7E3E"/>
    <w:multiLevelType w:val="hybridMultilevel"/>
    <w:tmpl w:val="A60C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2889"/>
    <w:multiLevelType w:val="hybridMultilevel"/>
    <w:tmpl w:val="7BBC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7"/>
    <w:rsid w:val="00001230"/>
    <w:rsid w:val="0001048E"/>
    <w:rsid w:val="00021E45"/>
    <w:rsid w:val="000471CE"/>
    <w:rsid w:val="0006765B"/>
    <w:rsid w:val="00092833"/>
    <w:rsid w:val="000A068A"/>
    <w:rsid w:val="000C7E8F"/>
    <w:rsid w:val="000F02C2"/>
    <w:rsid w:val="00166248"/>
    <w:rsid w:val="00176CAF"/>
    <w:rsid w:val="00187C91"/>
    <w:rsid w:val="001F3E5E"/>
    <w:rsid w:val="001F5191"/>
    <w:rsid w:val="002361B9"/>
    <w:rsid w:val="00264E47"/>
    <w:rsid w:val="00267A8B"/>
    <w:rsid w:val="002E21EA"/>
    <w:rsid w:val="00307C7A"/>
    <w:rsid w:val="003148BA"/>
    <w:rsid w:val="003269E7"/>
    <w:rsid w:val="00341E06"/>
    <w:rsid w:val="003842C9"/>
    <w:rsid w:val="003D5574"/>
    <w:rsid w:val="003E5F52"/>
    <w:rsid w:val="003F0397"/>
    <w:rsid w:val="004150A5"/>
    <w:rsid w:val="00415346"/>
    <w:rsid w:val="0043570C"/>
    <w:rsid w:val="004673FF"/>
    <w:rsid w:val="00485D49"/>
    <w:rsid w:val="004B2C74"/>
    <w:rsid w:val="004D7E14"/>
    <w:rsid w:val="00534271"/>
    <w:rsid w:val="005427D5"/>
    <w:rsid w:val="005452E7"/>
    <w:rsid w:val="00562A90"/>
    <w:rsid w:val="00574AAF"/>
    <w:rsid w:val="005D1909"/>
    <w:rsid w:val="006A38B0"/>
    <w:rsid w:val="006B5B77"/>
    <w:rsid w:val="006B7CE7"/>
    <w:rsid w:val="00754047"/>
    <w:rsid w:val="007A6E9B"/>
    <w:rsid w:val="00835378"/>
    <w:rsid w:val="0088238B"/>
    <w:rsid w:val="00896849"/>
    <w:rsid w:val="008C7B45"/>
    <w:rsid w:val="008D5702"/>
    <w:rsid w:val="008E23A4"/>
    <w:rsid w:val="00915E18"/>
    <w:rsid w:val="00917BF8"/>
    <w:rsid w:val="00950240"/>
    <w:rsid w:val="009650C8"/>
    <w:rsid w:val="00981279"/>
    <w:rsid w:val="009A541A"/>
    <w:rsid w:val="009B0588"/>
    <w:rsid w:val="009C0B29"/>
    <w:rsid w:val="009C2032"/>
    <w:rsid w:val="009C5052"/>
    <w:rsid w:val="009D67E5"/>
    <w:rsid w:val="009E7FE8"/>
    <w:rsid w:val="00A02576"/>
    <w:rsid w:val="00A15594"/>
    <w:rsid w:val="00A539BE"/>
    <w:rsid w:val="00A73F7E"/>
    <w:rsid w:val="00A95583"/>
    <w:rsid w:val="00AC1299"/>
    <w:rsid w:val="00B068B8"/>
    <w:rsid w:val="00B20B50"/>
    <w:rsid w:val="00B50A78"/>
    <w:rsid w:val="00B55512"/>
    <w:rsid w:val="00B7271D"/>
    <w:rsid w:val="00B7394B"/>
    <w:rsid w:val="00B76FAC"/>
    <w:rsid w:val="00B85C54"/>
    <w:rsid w:val="00BA093F"/>
    <w:rsid w:val="00BE35F2"/>
    <w:rsid w:val="00BF3F4E"/>
    <w:rsid w:val="00C172B6"/>
    <w:rsid w:val="00C74D7E"/>
    <w:rsid w:val="00CF0BE6"/>
    <w:rsid w:val="00D03566"/>
    <w:rsid w:val="00D85A4C"/>
    <w:rsid w:val="00DF4953"/>
    <w:rsid w:val="00DF4C28"/>
    <w:rsid w:val="00DF7595"/>
    <w:rsid w:val="00E024A8"/>
    <w:rsid w:val="00E468D7"/>
    <w:rsid w:val="00E50474"/>
    <w:rsid w:val="00E67E78"/>
    <w:rsid w:val="00F044E3"/>
    <w:rsid w:val="00F53AF0"/>
    <w:rsid w:val="00F73BE6"/>
    <w:rsid w:val="00F77D67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3DEE"/>
  <w15:docId w15:val="{B14C06BB-873C-4638-B799-070E13B5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4"/>
  </w:style>
  <w:style w:type="paragraph" w:styleId="Footer">
    <w:name w:val="footer"/>
    <w:basedOn w:val="Normal"/>
    <w:link w:val="FooterChar"/>
    <w:uiPriority w:val="99"/>
    <w:unhideWhenUsed/>
    <w:rsid w:val="003D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4"/>
  </w:style>
  <w:style w:type="character" w:styleId="Hyperlink">
    <w:name w:val="Hyperlink"/>
    <w:basedOn w:val="DefaultParagraphFont"/>
    <w:uiPriority w:val="99"/>
    <w:unhideWhenUsed/>
    <w:rsid w:val="00264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ais.lingolia.com/en/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ncais.lingolia.com/en/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S Whittle (St Ambrose College)</dc:creator>
  <cp:lastModifiedBy>Mr M Toal (St Ambrose College)</cp:lastModifiedBy>
  <cp:revision>2</cp:revision>
  <cp:lastPrinted>2021-11-09T08:32:00Z</cp:lastPrinted>
  <dcterms:created xsi:type="dcterms:W3CDTF">2021-12-14T16:46:00Z</dcterms:created>
  <dcterms:modified xsi:type="dcterms:W3CDTF">2021-12-14T16:46:00Z</dcterms:modified>
</cp:coreProperties>
</file>