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Pr="00DF4953" w:rsidRDefault="000A6AB4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learn and understand an epic verse text?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0A6AB4" w:rsidRPr="00DF4953" w:rsidRDefault="000A6AB4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learn and understand an epic verse text?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</w:t>
      </w:r>
      <w:r w:rsidR="00B469E9">
        <w:rPr>
          <w:rFonts w:asciiTheme="majorHAnsi" w:hAnsiTheme="majorHAnsi" w:cstheme="minorHAnsi"/>
          <w:b/>
          <w:sz w:val="18"/>
          <w:szCs w:val="18"/>
          <w:u w:val="single"/>
        </w:rPr>
        <w:t>y11 LATIN TERM 2a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0A6AB4" w:rsidRPr="002361B9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0A6AB4" w:rsidRPr="002361B9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Pr="009D67E5" w:rsidRDefault="000A6AB4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A6AB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Make points about a text with evidence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Translate sentences accurately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Answer comprehension questions fully, precisely</w:t>
                            </w:r>
                          </w:p>
                          <w:p w:rsidR="007D73E4" w:rsidRPr="007753F6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Use terms of poetic analysis fluently</w:t>
                            </w:r>
                          </w:p>
                          <w:p w:rsidR="000A6AB4" w:rsidRPr="007753F6" w:rsidRDefault="000A6AB4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0A6AB4" w:rsidRPr="009D67E5" w:rsidRDefault="000A6AB4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A6AB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Make points about a text with evidence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Translate sentences accurately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Answer comprehension questions fully, precisely</w:t>
                      </w:r>
                    </w:p>
                    <w:p w:rsidR="007D73E4" w:rsidRPr="007753F6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Use terms of poetic analysis fluently</w:t>
                      </w:r>
                    </w:p>
                    <w:p w:rsidR="000A6AB4" w:rsidRPr="007753F6" w:rsidRDefault="000A6AB4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Default="000A6AB4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0A6AB4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A6AB4" w:rsidTr="00F73BE6">
                              <w:tc>
                                <w:tcPr>
                                  <w:tcW w:w="127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A6AB4" w:rsidRPr="003E5F52" w:rsidRDefault="000A6AB4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–  OCR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A6AB4" w:rsidTr="00F73BE6">
                              <w:tc>
                                <w:tcPr>
                                  <w:tcW w:w="127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A6AB4" w:rsidRPr="003E5F52" w:rsidRDefault="007D73E4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 Past Papers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A6AB4" w:rsidTr="00F73BE6">
                              <w:tc>
                                <w:tcPr>
                                  <w:tcW w:w="127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Comprehension- Past Papers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A6AB4" w:rsidTr="00F73BE6">
                              <w:tc>
                                <w:tcPr>
                                  <w:tcW w:w="127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Verse Comprehension and 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A6AB4" w:rsidTr="00F73BE6">
                              <w:tc>
                                <w:tcPr>
                                  <w:tcW w:w="127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Longer Style/Essay questions on Virgil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0A6AB4" w:rsidRPr="00F77D67" w:rsidRDefault="000A6AB4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9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MQnQIAAE0FAAAOAAAAZHJzL2Uyb0RvYy54bWysVEtv2zAMvg/YfxB0X504Tp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OL7AxC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0A6AB4" w:rsidRDefault="000A6AB4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0A6AB4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A6AB4" w:rsidTr="00F73BE6">
                        <w:tc>
                          <w:tcPr>
                            <w:tcW w:w="127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A6AB4" w:rsidRPr="003E5F52" w:rsidRDefault="000A6AB4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–  OCR</w:t>
                            </w:r>
                            <w:proofErr w:type="gramEnd"/>
                          </w:p>
                        </w:tc>
                        <w:tc>
                          <w:tcPr>
                            <w:tcW w:w="170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A6AB4" w:rsidTr="00F73BE6">
                        <w:tc>
                          <w:tcPr>
                            <w:tcW w:w="127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A6AB4" w:rsidRPr="003E5F52" w:rsidRDefault="007D73E4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 Past Papers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A6AB4" w:rsidTr="00F73BE6">
                        <w:tc>
                          <w:tcPr>
                            <w:tcW w:w="127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Comprehension- Past Papers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A6AB4" w:rsidTr="00F73BE6">
                        <w:tc>
                          <w:tcPr>
                            <w:tcW w:w="127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Verse Comprehension and 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A6AB4" w:rsidTr="00F73BE6">
                        <w:tc>
                          <w:tcPr>
                            <w:tcW w:w="127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Longer Style/Essay questions on Virgil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0A6AB4" w:rsidRPr="00F77D67" w:rsidRDefault="000A6AB4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Pr="00187C91" w:rsidRDefault="000A6AB4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an original verse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notes to help me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stylistic/ poetics terminology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Argue for/against an interpretation of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Learn vocabulary from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Refine understanding of grammar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Re-learn, identify vocab. items causing problems</w:t>
                            </w:r>
                          </w:p>
                          <w:p w:rsidR="000A6AB4" w:rsidRPr="00187C91" w:rsidRDefault="000A6AB4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A6AB4" w:rsidRPr="00187C91" w:rsidRDefault="000A6AB4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0A6AB4" w:rsidRPr="00187C91" w:rsidRDefault="000A6AB4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an original verse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notes to help me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stylistic/ poetics terminology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Argue for/against an interpretation of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Learn vocabulary from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Refine understanding of grammar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Re-learn, identify vocab. items causing problems</w:t>
                      </w:r>
                    </w:p>
                    <w:p w:rsidR="000A6AB4" w:rsidRPr="00187C91" w:rsidRDefault="000A6AB4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A6AB4" w:rsidRPr="00187C91" w:rsidRDefault="000A6AB4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0A6AB4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317500</wp:posOffset>
                </wp:positionV>
                <wp:extent cx="2533650" cy="2524125"/>
                <wp:effectExtent l="0" t="0" r="19050" b="28575"/>
                <wp:wrapTight wrapText="bothSides">
                  <wp:wrapPolygon edited="0">
                    <wp:start x="2436" y="0"/>
                    <wp:lineTo x="1299" y="489"/>
                    <wp:lineTo x="0" y="1956"/>
                    <wp:lineTo x="0" y="19562"/>
                    <wp:lineTo x="812" y="20866"/>
                    <wp:lineTo x="2111" y="21682"/>
                    <wp:lineTo x="2274" y="21682"/>
                    <wp:lineTo x="19326" y="21682"/>
                    <wp:lineTo x="19651" y="21682"/>
                    <wp:lineTo x="20788" y="20866"/>
                    <wp:lineTo x="21600" y="19562"/>
                    <wp:lineTo x="21600" y="1956"/>
                    <wp:lineTo x="20301" y="489"/>
                    <wp:lineTo x="19164" y="0"/>
                    <wp:lineTo x="2436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2412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Pr="0043570C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A6AB4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A6AB4" w:rsidRPr="0043570C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Essay, Style question, Comprehension question. General Language translation and comprehension)</w:t>
                            </w:r>
                          </w:p>
                          <w:p w:rsidR="000A6AB4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A6AB4" w:rsidRDefault="000A6AB4" w:rsidP="00B46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Analyse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How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does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Virgil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make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this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scene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Polites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death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dramatic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?</w:t>
                            </w:r>
                          </w:p>
                          <w:p w:rsidR="000A6AB4" w:rsidRPr="007753F6" w:rsidRDefault="000A6AB4" w:rsidP="00B46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A catalogue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suffering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Do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agree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with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this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evaluation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Aeneid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2?</w:t>
                            </w:r>
                            <w:proofErr w:type="gramEnd"/>
                          </w:p>
                          <w:p w:rsidR="000A6AB4" w:rsidRPr="007753F6" w:rsidRDefault="000A6AB4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pt;margin-top:25pt;width:199.5pt;height:198.7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" fillcolor="#fc9" strokecolor="black [3213]" strokeweight="2pt">
                <v:fill opacity="43176f"/>
                <v:stroke opacity="19789f"/>
                <v:textbox>
                  <w:txbxContent>
                    <w:p w:rsidR="000A6AB4" w:rsidRPr="0043570C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A6AB4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A6AB4" w:rsidRPr="0043570C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Essay, Style question, Comprehension question. General Language translation and comprehension)</w:t>
                      </w:r>
                    </w:p>
                    <w:p w:rsidR="000A6AB4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A6AB4" w:rsidRDefault="000A6AB4" w:rsidP="00B46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Analyse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How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does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Virgil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make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this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scene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(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e.g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.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Polites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’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death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)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dramatic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?</w:t>
                      </w:r>
                    </w:p>
                    <w:p w:rsidR="000A6AB4" w:rsidRPr="007753F6" w:rsidRDefault="000A6AB4" w:rsidP="00B46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A catalogue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suffering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Do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you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agree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with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this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evaluation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Aeneid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2?</w:t>
                      </w:r>
                      <w:proofErr w:type="gramEnd"/>
                    </w:p>
                    <w:p w:rsidR="000A6AB4" w:rsidRPr="007753F6" w:rsidRDefault="000A6AB4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Understand events in Aeneid 2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differences between Verse in English and Latin hexameter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Be able to translate text in detail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how to prepare a text for translation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improve understanding and translation of syntactic structures</w:t>
                            </w:r>
                          </w:p>
                          <w:p w:rsidR="000A6AB4" w:rsidRPr="009C5052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improve knowledge of general Lang. vocab.</w:t>
                            </w:r>
                          </w:p>
                          <w:p w:rsidR="000A6AB4" w:rsidRPr="009C5052" w:rsidRDefault="000A6AB4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0A6AB4" w:rsidRPr="00F73BE6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2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EMO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5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Bp6EMO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A6AB4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Understand events in Aeneid 2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differences between Verse in English and Latin hexameter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Be able to translate text in detail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how to prepare a text for translation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improve understanding and translation of syntactic structures</w:t>
                      </w:r>
                    </w:p>
                    <w:p w:rsidR="000A6AB4" w:rsidRPr="009C5052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improve knowledge of general Lang. vocab.</w:t>
                      </w:r>
                    </w:p>
                    <w:p w:rsidR="000A6AB4" w:rsidRPr="009C5052" w:rsidRDefault="000A6AB4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0A6AB4" w:rsidRPr="00F73BE6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5269230</wp:posOffset>
                </wp:positionH>
                <wp:positionV relativeFrom="paragraph">
                  <wp:posOffset>9525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AB4" w:rsidRDefault="007D73E4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0A6AB4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1B7EA7">
                              <w:rPr>
                                <w:noProof/>
                              </w:rPr>
                              <w:drawing>
                                <wp:inline distT="0" distB="0" distL="0" distR="0" wp14:anchorId="782D467D" wp14:editId="3BE3A77E">
                                  <wp:extent cx="3381375" cy="2179320"/>
                                  <wp:effectExtent l="0" t="0" r="952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34139" t="24505" r="13753" b="81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6520" cy="2195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4.9pt;margin-top:.75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" fillcolor="white [3201]" strokeweight=".5pt">
                <v:textbox>
                  <w:txbxContent>
                    <w:p w:rsidR="000A6AB4" w:rsidRDefault="007D73E4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0A6AB4"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1B7EA7">
                        <w:rPr>
                          <w:noProof/>
                        </w:rPr>
                        <w:drawing>
                          <wp:inline distT="0" distB="0" distL="0" distR="0" wp14:anchorId="782D467D" wp14:editId="3BE3A77E">
                            <wp:extent cx="3381375" cy="2179320"/>
                            <wp:effectExtent l="0" t="0" r="952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34139" t="24505" r="13753" b="81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06520" cy="21955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0" w:name="_GoBack"/>
      <w:bookmarkEnd w:id="0"/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12479A" w:rsidRDefault="002629B4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t xml:space="preserve"> </w:t>
      </w: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AB4" w:rsidRDefault="000A6AB4" w:rsidP="003D5574">
      <w:pPr>
        <w:spacing w:after="0" w:line="240" w:lineRule="auto"/>
      </w:pPr>
      <w:r>
        <w:separator/>
      </w:r>
    </w:p>
  </w:endnote>
  <w:endnote w:type="continuationSeparator" w:id="0">
    <w:p w:rsidR="000A6AB4" w:rsidRDefault="000A6AB4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AB4" w:rsidRDefault="000A6AB4" w:rsidP="003D5574">
      <w:pPr>
        <w:spacing w:after="0" w:line="240" w:lineRule="auto"/>
      </w:pPr>
      <w:r>
        <w:separator/>
      </w:r>
    </w:p>
  </w:footnote>
  <w:footnote w:type="continuationSeparator" w:id="0">
    <w:p w:rsidR="000A6AB4" w:rsidRDefault="000A6AB4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A6AB4"/>
    <w:rsid w:val="000C7E8F"/>
    <w:rsid w:val="000F02C2"/>
    <w:rsid w:val="00101EF0"/>
    <w:rsid w:val="00166248"/>
    <w:rsid w:val="00187C91"/>
    <w:rsid w:val="001B7EA7"/>
    <w:rsid w:val="001F5191"/>
    <w:rsid w:val="002361B9"/>
    <w:rsid w:val="002629B4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7D73E4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469E9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7059B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4</cp:revision>
  <cp:lastPrinted>2021-11-09T08:32:00Z</cp:lastPrinted>
  <dcterms:created xsi:type="dcterms:W3CDTF">2021-12-10T11:08:00Z</dcterms:created>
  <dcterms:modified xsi:type="dcterms:W3CDTF">2021-12-10T11:42:00Z</dcterms:modified>
</cp:coreProperties>
</file>