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D80692" w:rsidRDefault="00D80692" w:rsidP="00D80692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r w:rsidRPr="00D80692">
              <w:rPr>
                <w:rFonts w:cs="Calibri"/>
                <w:b/>
                <w:i/>
                <w:sz w:val="28"/>
                <w:szCs w:val="32"/>
              </w:rPr>
              <w:t>Can you…?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D80692" w:rsidRPr="00715A59" w:rsidTr="00D80692">
        <w:tc>
          <w:tcPr>
            <w:tcW w:w="10260" w:type="dxa"/>
            <w:gridSpan w:val="4"/>
            <w:shd w:val="clear" w:color="auto" w:fill="D9D9D9"/>
            <w:vAlign w:val="center"/>
          </w:tcPr>
          <w:p w:rsidR="00D80692" w:rsidRPr="00222B23" w:rsidRDefault="00D42A19" w:rsidP="00BF4F1B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4</w:t>
            </w:r>
            <w:r w:rsidR="004F70C2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</w:t>
            </w:r>
            <w:r w:rsidR="0088114C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 and pressure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88114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Define the term pressure.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88114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the unit of pressure.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88114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the pressure equation.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88114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Explain why the area of contact is important in pressure applications.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88114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the pressure in a liquid increases with liquid depth.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88114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the pressure along a horizontal line in a liquid is constant.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88114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the pressure in a liquid depends 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88114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pressure caused by a liquid column.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15051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the atmosphere exerts a pressure.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15051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how and why atmospheric pressure changes with altitude.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15051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how the density of the atmosphere changes with altitude.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315051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Calculate the force on a flat object due to a pressure difference.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4C1CC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the atmosphere exerts a pressure.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4C1CC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how and why atmospheric pressure changes with altitude.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4C1CC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how the density of the atmosphere changes with altitude.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4C1CC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Calculate the force on a flat object due to a pressure difference.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34016" w:rsidRPr="00715A59" w:rsidTr="00D80692">
        <w:tc>
          <w:tcPr>
            <w:tcW w:w="8978" w:type="dxa"/>
            <w:shd w:val="clear" w:color="auto" w:fill="auto"/>
          </w:tcPr>
          <w:p w:rsidR="00434016" w:rsidRDefault="004C1CC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is meant by an </w:t>
            </w:r>
            <w:proofErr w:type="spellStart"/>
            <w:r>
              <w:rPr>
                <w:rFonts w:cs="Calibri"/>
                <w:sz w:val="28"/>
                <w:szCs w:val="32"/>
              </w:rPr>
              <w:t>upthrust</w:t>
            </w:r>
            <w:proofErr w:type="spellEnd"/>
            <w:r>
              <w:rPr>
                <w:rFonts w:cs="Calibri"/>
                <w:sz w:val="28"/>
                <w:szCs w:val="32"/>
              </w:rPr>
              <w:t xml:space="preserve"> on an object in a fluid.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34016" w:rsidRPr="00715A59" w:rsidTr="00D80692">
        <w:tc>
          <w:tcPr>
            <w:tcW w:w="8978" w:type="dxa"/>
            <w:shd w:val="clear" w:color="auto" w:fill="auto"/>
          </w:tcPr>
          <w:p w:rsidR="00434016" w:rsidRDefault="004C1CC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Describe what causes </w:t>
            </w:r>
            <w:proofErr w:type="spellStart"/>
            <w:r>
              <w:rPr>
                <w:rFonts w:cs="Calibri"/>
                <w:sz w:val="28"/>
                <w:szCs w:val="32"/>
              </w:rPr>
              <w:t>upthrust</w:t>
            </w:r>
            <w:proofErr w:type="spellEnd"/>
            <w:r>
              <w:rPr>
                <w:rFonts w:cs="Calibri"/>
                <w:sz w:val="28"/>
                <w:szCs w:val="32"/>
              </w:rPr>
              <w:t>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34016" w:rsidRPr="00715A59" w:rsidTr="00D80692">
        <w:tc>
          <w:tcPr>
            <w:tcW w:w="8978" w:type="dxa"/>
            <w:shd w:val="clear" w:color="auto" w:fill="auto"/>
          </w:tcPr>
          <w:p w:rsidR="00434016" w:rsidRDefault="004C1CC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the pressure in a fluid depends 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34016" w:rsidRPr="00715A59" w:rsidTr="00D80692">
        <w:tc>
          <w:tcPr>
            <w:tcW w:w="8978" w:type="dxa"/>
            <w:shd w:val="clear" w:color="auto" w:fill="auto"/>
          </w:tcPr>
          <w:p w:rsidR="00434016" w:rsidRDefault="004C1CC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Explain whether an object in a fluid floats or sinks.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663809" w:rsidRDefault="00663809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E940FF" w:rsidRDefault="00D42A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Forces 4: </w:t>
            </w:r>
            <w:r w:rsidR="008F41C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Equations </w:t>
            </w:r>
            <w:r w:rsidR="007C27DB" w:rsidRPr="00E940F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I need to know.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B34E12" w:rsidRDefault="00854FD9" w:rsidP="00854FD9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DE3C1A" w:rsidRDefault="0088114C" w:rsidP="00426EFD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</w:rPr>
              <w:t>Pressure (</w:t>
            </w:r>
            <w:r w:rsidRPr="0088114C">
              <w:rPr>
                <w:b/>
                <w:i/>
                <w:sz w:val="28"/>
                <w:szCs w:val="28"/>
              </w:rPr>
              <w:t>p</w:t>
            </w:r>
            <w:r>
              <w:rPr>
                <w:b/>
                <w:sz w:val="28"/>
                <w:szCs w:val="28"/>
              </w:rPr>
              <w:t xml:space="preserve">) </w:t>
            </w:r>
            <w:r w:rsidRPr="0088114C">
              <w:rPr>
                <w:sz w:val="28"/>
                <w:szCs w:val="28"/>
              </w:rPr>
              <w:t>(Pa)</w:t>
            </w:r>
            <w:r>
              <w:rPr>
                <w:b/>
                <w:sz w:val="28"/>
                <w:szCs w:val="28"/>
              </w:rPr>
              <w:t xml:space="preserve"> = </w:t>
            </w:r>
            <w:r w:rsidRPr="0088114C">
              <w:rPr>
                <w:b/>
                <w:sz w:val="28"/>
                <w:szCs w:val="28"/>
                <w:u w:val="single"/>
              </w:rPr>
              <w:t>force (F)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  <w:r w:rsidRPr="0088114C">
              <w:rPr>
                <w:sz w:val="28"/>
                <w:szCs w:val="28"/>
                <w:u w:val="single"/>
              </w:rPr>
              <w:t>(N)</w:t>
            </w:r>
          </w:p>
          <w:p w:rsidR="0088114C" w:rsidRPr="0088114C" w:rsidRDefault="0088114C" w:rsidP="0088114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a</w:t>
            </w:r>
            <w:r w:rsidRPr="0088114C">
              <w:rPr>
                <w:b/>
                <w:sz w:val="28"/>
                <w:szCs w:val="28"/>
              </w:rPr>
              <w:t>rea</w:t>
            </w:r>
            <w:r>
              <w:rPr>
                <w:b/>
                <w:sz w:val="28"/>
                <w:szCs w:val="28"/>
              </w:rPr>
              <w:t xml:space="preserve"> (A) </w:t>
            </w:r>
            <w:r w:rsidRPr="0088114C">
              <w:rPr>
                <w:sz w:val="28"/>
                <w:szCs w:val="28"/>
              </w:rPr>
              <w:t>(m</w:t>
            </w:r>
            <w:r w:rsidRPr="0088114C">
              <w:rPr>
                <w:sz w:val="28"/>
                <w:szCs w:val="28"/>
                <w:vertAlign w:val="superscript"/>
              </w:rPr>
              <w:t>2</w:t>
            </w:r>
            <w:r w:rsidRPr="0088114C">
              <w:rPr>
                <w:sz w:val="28"/>
                <w:szCs w:val="28"/>
              </w:rPr>
              <w:t>)</w:t>
            </w:r>
          </w:p>
          <w:p w:rsidR="0057436D" w:rsidRPr="00854FD9" w:rsidRDefault="0057436D" w:rsidP="004C1CC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04683A" w:rsidRDefault="00D42A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Forces 4: </w:t>
            </w:r>
            <w:r w:rsidR="007C27DB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Equations I am given and need to use.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7C27D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</w:t>
            </w:r>
          </w:p>
          <w:p w:rsidR="005A12D3" w:rsidRDefault="00315051" w:rsidP="00315051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pressure due to a column of liquid (</w:t>
            </w:r>
            <w:r w:rsidRPr="00315051">
              <w:rPr>
                <w:b/>
                <w:i/>
                <w:sz w:val="28"/>
                <w:szCs w:val="28"/>
              </w:rPr>
              <w:t>p</w:t>
            </w:r>
            <w:r>
              <w:rPr>
                <w:b/>
                <w:sz w:val="28"/>
                <w:szCs w:val="28"/>
              </w:rPr>
              <w:t>)</w:t>
            </w:r>
            <w:r w:rsidR="004C1CC6">
              <w:rPr>
                <w:b/>
                <w:sz w:val="28"/>
                <w:szCs w:val="28"/>
              </w:rPr>
              <w:t xml:space="preserve"> </w:t>
            </w:r>
            <w:r w:rsidR="004C1CC6" w:rsidRPr="004C1CC6">
              <w:rPr>
                <w:sz w:val="28"/>
                <w:szCs w:val="28"/>
              </w:rPr>
              <w:t>(Pa)</w:t>
            </w:r>
          </w:p>
          <w:p w:rsidR="00315051" w:rsidRDefault="00315051" w:rsidP="00315051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= height of column (</w:t>
            </w:r>
            <w:r w:rsidRPr="004C1CC6">
              <w:rPr>
                <w:b/>
                <w:i/>
                <w:sz w:val="28"/>
                <w:szCs w:val="28"/>
              </w:rPr>
              <w:t>h</w:t>
            </w:r>
            <w:r w:rsidRPr="004C1CC6">
              <w:rPr>
                <w:sz w:val="28"/>
                <w:szCs w:val="28"/>
              </w:rPr>
              <w:t xml:space="preserve">) </w:t>
            </w:r>
            <w:r w:rsidR="004C1CC6" w:rsidRPr="004C1CC6">
              <w:rPr>
                <w:sz w:val="28"/>
                <w:szCs w:val="28"/>
              </w:rPr>
              <w:t>(m)</w:t>
            </w:r>
            <w:r w:rsidR="004C1CC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x density of liquid (</w:t>
            </w:r>
            <w:r w:rsidRPr="004C1CC6">
              <w:rPr>
                <w:b/>
                <w:i/>
                <w:sz w:val="28"/>
                <w:szCs w:val="28"/>
              </w:rPr>
              <w:t>ρ</w:t>
            </w:r>
            <w:r>
              <w:rPr>
                <w:b/>
                <w:sz w:val="28"/>
                <w:szCs w:val="28"/>
              </w:rPr>
              <w:t>)</w:t>
            </w:r>
            <w:r w:rsidR="004C1CC6">
              <w:rPr>
                <w:b/>
                <w:sz w:val="28"/>
                <w:szCs w:val="28"/>
              </w:rPr>
              <w:t xml:space="preserve"> </w:t>
            </w:r>
            <w:r w:rsidR="004C1CC6" w:rsidRPr="004C1CC6">
              <w:rPr>
                <w:sz w:val="28"/>
                <w:szCs w:val="28"/>
              </w:rPr>
              <w:t>(kg/m</w:t>
            </w:r>
            <w:r w:rsidR="004C1CC6" w:rsidRPr="004C1CC6">
              <w:rPr>
                <w:sz w:val="28"/>
                <w:szCs w:val="28"/>
                <w:vertAlign w:val="superscript"/>
              </w:rPr>
              <w:t>3</w:t>
            </w:r>
            <w:r w:rsidR="004C1CC6" w:rsidRPr="004C1CC6">
              <w:rPr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 xml:space="preserve"> x gravitational field strength (</w:t>
            </w:r>
            <w:r w:rsidRPr="004C1CC6">
              <w:rPr>
                <w:b/>
                <w:i/>
                <w:sz w:val="28"/>
                <w:szCs w:val="28"/>
              </w:rPr>
              <w:t>g</w:t>
            </w:r>
            <w:r>
              <w:rPr>
                <w:b/>
                <w:sz w:val="28"/>
                <w:szCs w:val="28"/>
              </w:rPr>
              <w:t>)</w:t>
            </w:r>
            <w:r w:rsidR="004C1CC6">
              <w:rPr>
                <w:b/>
                <w:sz w:val="28"/>
                <w:szCs w:val="28"/>
              </w:rPr>
              <w:t xml:space="preserve"> </w:t>
            </w:r>
            <w:r w:rsidR="004C1CC6" w:rsidRPr="004C1CC6">
              <w:rPr>
                <w:sz w:val="28"/>
                <w:szCs w:val="28"/>
              </w:rPr>
              <w:t>(N/kg)</w:t>
            </w:r>
          </w:p>
          <w:p w:rsidR="005A12D3" w:rsidRPr="00001F23" w:rsidRDefault="005A12D3" w:rsidP="00DF164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D42A19" w:rsidRDefault="00D42A19">
      <w:r>
        <w:br w:type="page"/>
      </w:r>
    </w:p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B2603D">
        <w:tc>
          <w:tcPr>
            <w:tcW w:w="10260" w:type="dxa"/>
            <w:gridSpan w:val="4"/>
            <w:shd w:val="clear" w:color="auto" w:fill="D9D9D9"/>
          </w:tcPr>
          <w:p w:rsidR="007C27DB" w:rsidRPr="00715A59" w:rsidRDefault="00D42A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lastRenderedPageBreak/>
              <w:t xml:space="preserve">Forces 4: </w:t>
            </w:r>
            <w:r w:rsidR="007C27DB" w:rsidRPr="00DA2F21">
              <w:rPr>
                <w:rFonts w:cs="Calibri"/>
                <w:b/>
                <w:sz w:val="32"/>
                <w:szCs w:val="32"/>
              </w:rPr>
              <w:t>Key words I need to know</w:t>
            </w:r>
          </w:p>
        </w:tc>
      </w:tr>
      <w:tr w:rsidR="004001D2" w:rsidRPr="00715A59" w:rsidTr="00D80692">
        <w:tc>
          <w:tcPr>
            <w:tcW w:w="8978" w:type="dxa"/>
            <w:shd w:val="clear" w:color="auto" w:fill="auto"/>
          </w:tcPr>
          <w:p w:rsidR="004001D2" w:rsidRDefault="004001D2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Density: </w:t>
            </w:r>
            <w:r w:rsidRPr="004001D2">
              <w:rPr>
                <w:rFonts w:cs="Calibri"/>
                <w:i/>
                <w:sz w:val="28"/>
                <w:szCs w:val="32"/>
              </w:rPr>
              <w:t>mass per unit volume of a substance.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B5029" w:rsidRPr="00715A59" w:rsidTr="00D80692">
        <w:tc>
          <w:tcPr>
            <w:tcW w:w="8978" w:type="dxa"/>
            <w:shd w:val="clear" w:color="auto" w:fill="auto"/>
          </w:tcPr>
          <w:p w:rsidR="00CB5029" w:rsidRDefault="004C1CC6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Force:</w:t>
            </w:r>
            <w:r w:rsidR="004001D2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4001D2" w:rsidRPr="004001D2">
              <w:rPr>
                <w:rFonts w:cs="Calibri"/>
                <w:i/>
                <w:sz w:val="28"/>
                <w:szCs w:val="32"/>
              </w:rPr>
              <w:t xml:space="preserve">a force (in </w:t>
            </w:r>
            <w:proofErr w:type="spellStart"/>
            <w:r w:rsidR="004001D2" w:rsidRPr="004001D2">
              <w:rPr>
                <w:rFonts w:cs="Calibri"/>
                <w:i/>
                <w:sz w:val="28"/>
                <w:szCs w:val="32"/>
              </w:rPr>
              <w:t>newtons</w:t>
            </w:r>
            <w:proofErr w:type="spellEnd"/>
            <w:r w:rsidR="004001D2" w:rsidRPr="004001D2">
              <w:rPr>
                <w:rFonts w:cs="Calibri"/>
                <w:i/>
                <w:sz w:val="28"/>
                <w:szCs w:val="32"/>
              </w:rPr>
              <w:t>, N) can change the motion of an object.</w:t>
            </w:r>
            <w:r w:rsidR="004001D2"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715A59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715A59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B5029" w:rsidRPr="00715A59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001D2" w:rsidRPr="00715A59" w:rsidTr="00D80692">
        <w:tc>
          <w:tcPr>
            <w:tcW w:w="8978" w:type="dxa"/>
            <w:shd w:val="clear" w:color="auto" w:fill="auto"/>
          </w:tcPr>
          <w:p w:rsidR="004001D2" w:rsidRDefault="004001D2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gas pressure: </w:t>
            </w:r>
            <w:r w:rsidR="00FB6BA3" w:rsidRPr="00FB6BA3">
              <w:rPr>
                <w:rFonts w:cs="Calibri"/>
                <w:i/>
                <w:sz w:val="28"/>
                <w:szCs w:val="32"/>
              </w:rPr>
              <w:t>the force on a surface caused by the collisions of gas particles with the surface. Gas pressure acts at right angles to a surface.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001D2" w:rsidRPr="00715A59" w:rsidTr="00D80692">
        <w:tc>
          <w:tcPr>
            <w:tcW w:w="8978" w:type="dxa"/>
            <w:shd w:val="clear" w:color="auto" w:fill="auto"/>
          </w:tcPr>
          <w:p w:rsidR="004001D2" w:rsidRDefault="004001D2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proofErr w:type="spellStart"/>
            <w:r>
              <w:rPr>
                <w:rFonts w:cs="Calibri"/>
                <w:b/>
                <w:sz w:val="28"/>
                <w:szCs w:val="32"/>
              </w:rPr>
              <w:t>pascals</w:t>
            </w:r>
            <w:proofErr w:type="spellEnd"/>
            <w:r>
              <w:rPr>
                <w:rFonts w:cs="Calibri"/>
                <w:b/>
                <w:sz w:val="28"/>
                <w:szCs w:val="32"/>
              </w:rPr>
              <w:t xml:space="preserve"> (Pa): </w:t>
            </w:r>
            <w:r w:rsidR="00FB6BA3" w:rsidRPr="00FB6BA3">
              <w:rPr>
                <w:rFonts w:cs="Calibri"/>
                <w:i/>
                <w:sz w:val="28"/>
                <w:szCs w:val="32"/>
              </w:rPr>
              <w:t>a unit of pressure. 1 Pa = 1 N/m</w:t>
            </w:r>
            <w:r w:rsidR="00FB6BA3" w:rsidRPr="00FB6BA3">
              <w:rPr>
                <w:rFonts w:cs="Calibri"/>
                <w:i/>
                <w:sz w:val="28"/>
                <w:szCs w:val="32"/>
                <w:vertAlign w:val="superscript"/>
              </w:rPr>
              <w:t>2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B5029" w:rsidRPr="00715A59" w:rsidTr="00D80692">
        <w:tc>
          <w:tcPr>
            <w:tcW w:w="8978" w:type="dxa"/>
            <w:shd w:val="clear" w:color="auto" w:fill="auto"/>
          </w:tcPr>
          <w:p w:rsidR="00CB5029" w:rsidRPr="00CB5029" w:rsidRDefault="004C1CC6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>
              <w:rPr>
                <w:rFonts w:cs="Calibri"/>
                <w:i/>
                <w:sz w:val="28"/>
                <w:szCs w:val="32"/>
              </w:rPr>
              <w:t xml:space="preserve">Pressure: </w:t>
            </w:r>
            <w:r w:rsidR="004001D2">
              <w:rPr>
                <w:rFonts w:cs="Calibri"/>
                <w:i/>
                <w:sz w:val="28"/>
                <w:szCs w:val="32"/>
              </w:rPr>
              <w:t xml:space="preserve">force per unit cross-sectional area for a force acting on a surface at right angles to the surface. The unit of pressure is the pascal (Pa) or newton </w:t>
            </w:r>
            <w:r w:rsidR="00FB6BA3">
              <w:rPr>
                <w:rFonts w:cs="Calibri"/>
                <w:i/>
                <w:sz w:val="28"/>
                <w:szCs w:val="32"/>
              </w:rPr>
              <w:t>per square metre (N/m</w:t>
            </w:r>
            <w:r w:rsidR="00FB6BA3" w:rsidRPr="00FB6BA3">
              <w:rPr>
                <w:rFonts w:cs="Calibri"/>
                <w:i/>
                <w:sz w:val="28"/>
                <w:szCs w:val="32"/>
                <w:vertAlign w:val="superscript"/>
              </w:rPr>
              <w:t>2</w:t>
            </w:r>
            <w:r w:rsidR="00FB6BA3">
              <w:rPr>
                <w:rFonts w:cs="Calibri"/>
                <w:i/>
                <w:sz w:val="28"/>
                <w:szCs w:val="32"/>
              </w:rPr>
              <w:t>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715A59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715A59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B5029" w:rsidRPr="00715A59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B5029" w:rsidRPr="00715A59" w:rsidTr="00D80692">
        <w:tc>
          <w:tcPr>
            <w:tcW w:w="8978" w:type="dxa"/>
            <w:shd w:val="clear" w:color="auto" w:fill="auto"/>
          </w:tcPr>
          <w:p w:rsidR="00CB5029" w:rsidRDefault="004C1CC6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proofErr w:type="spellStart"/>
            <w:r>
              <w:rPr>
                <w:rFonts w:cs="Calibri"/>
                <w:b/>
                <w:sz w:val="28"/>
                <w:szCs w:val="32"/>
              </w:rPr>
              <w:t>Upthrust</w:t>
            </w:r>
            <w:proofErr w:type="spellEnd"/>
            <w:r>
              <w:rPr>
                <w:rFonts w:cs="Calibri"/>
                <w:b/>
                <w:sz w:val="28"/>
                <w:szCs w:val="32"/>
              </w:rPr>
              <w:t xml:space="preserve">: </w:t>
            </w:r>
            <w:r w:rsidR="00FB6BA3" w:rsidRPr="00FB6BA3">
              <w:rPr>
                <w:rFonts w:cs="Calibri"/>
                <w:i/>
                <w:sz w:val="28"/>
                <w:szCs w:val="32"/>
              </w:rPr>
              <w:t>the upward force that acts on a body partly or completely submerged in a fluid.</w:t>
            </w:r>
            <w:r w:rsidR="00FB6BA3"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715A59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715A59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B5029" w:rsidRPr="00715A59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02348" w:rsidRDefault="00202348" w:rsidP="00D80692"/>
    <w:p w:rsidR="00B56615" w:rsidRDefault="002223AF" w:rsidP="00D80692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53.5pt;margin-top:15.65pt;width:509.5pt;height:212.7pt;z-index:251657728;mso-height-percent:200;mso-height-percent:200;mso-width-relative:margin;mso-height-relative:margin">
            <v:textbox style="mso-fit-shape-to-text:t">
              <w:txbxContent>
                <w:p w:rsidR="00B56615" w:rsidRPr="00387FF3" w:rsidRDefault="00B56615" w:rsidP="00B56615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B56615" w:rsidRPr="00387FF3" w:rsidRDefault="00B56615" w:rsidP="00B56615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B56615" w:rsidRPr="00387FF3" w:rsidRDefault="00B56615" w:rsidP="00B56615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</w:r>
                  <w:r w:rsidR="004F3F93" w:rsidRPr="00387FF3">
                    <w:rPr>
                      <w:sz w:val="24"/>
                    </w:rPr>
                    <w:t>Kerboodle</w:t>
                  </w:r>
                  <w:r w:rsidR="004F3F93">
                    <w:rPr>
                      <w:sz w:val="24"/>
                    </w:rPr>
                    <w:t xml:space="preserve"> / Seneca</w:t>
                  </w:r>
                  <w:r w:rsidR="004F3F93" w:rsidRPr="00387FF3">
                    <w:rPr>
                      <w:sz w:val="24"/>
                    </w:rPr>
                    <w:t xml:space="preserve"> online task(s)</w:t>
                  </w:r>
                  <w:r w:rsidR="004F3F93">
                    <w:rPr>
                      <w:sz w:val="24"/>
                    </w:rPr>
                    <w:t>.</w:t>
                  </w:r>
                </w:p>
                <w:p w:rsidR="00B56615" w:rsidRPr="00387FF3" w:rsidRDefault="00B56615" w:rsidP="00B56615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</w:t>
                  </w:r>
                  <w:r>
                    <w:rPr>
                      <w:sz w:val="24"/>
                    </w:rPr>
                    <w:t xml:space="preserve">For topic test at end of the topic (part 4) (PP-style questions, ~40 </w:t>
                  </w:r>
                  <w:proofErr w:type="spellStart"/>
                  <w:r>
                    <w:rPr>
                      <w:sz w:val="24"/>
                    </w:rPr>
                    <w:t>mins</w:t>
                  </w:r>
                  <w:proofErr w:type="spellEnd"/>
                  <w:r>
                    <w:rPr>
                      <w:sz w:val="24"/>
                    </w:rPr>
                    <w:t>)</w:t>
                  </w:r>
                </w:p>
                <w:p w:rsidR="00B56615" w:rsidRPr="00387FF3" w:rsidRDefault="00B56615" w:rsidP="00B56615">
                  <w:pPr>
                    <w:ind w:left="720" w:hanging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</w:t>
                  </w:r>
                  <w:r>
                    <w:rPr>
                      <w:sz w:val="24"/>
                    </w:rPr>
                    <w:t xml:space="preserve">spread </w:t>
                  </w:r>
                  <w:r w:rsidRPr="00387FF3">
                    <w:rPr>
                      <w:sz w:val="24"/>
                    </w:rPr>
                    <w:t>questions on each topic, to self-assess.</w:t>
                  </w:r>
                </w:p>
                <w:p w:rsidR="00B56615" w:rsidRPr="00387FF3" w:rsidRDefault="00B56615" w:rsidP="00B56615">
                  <w:pPr>
                    <w:ind w:left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Use of online resources including </w:t>
                  </w:r>
                  <w:r>
                    <w:rPr>
                      <w:sz w:val="24"/>
                    </w:rPr>
                    <w:t xml:space="preserve">BBC Bitesize, </w:t>
                  </w:r>
                  <w:r w:rsidRPr="00387FF3">
                    <w:rPr>
                      <w:sz w:val="24"/>
                    </w:rPr>
                    <w:t>physicandmathstutor.com, Seneca Learning</w:t>
                  </w:r>
                  <w:r>
                    <w:rPr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sz w:val="24"/>
                    </w:rPr>
                    <w:t>GCSEPod</w:t>
                  </w:r>
                  <w:proofErr w:type="spellEnd"/>
                  <w:r>
                    <w:rPr>
                      <w:sz w:val="24"/>
                    </w:rPr>
                    <w:t xml:space="preserve"> </w:t>
                  </w:r>
                  <w:r w:rsidRPr="00387FF3">
                    <w:rPr>
                      <w:sz w:val="24"/>
                    </w:rPr>
                    <w:t>and Kerboodle textbook</w:t>
                  </w:r>
                  <w:r>
                    <w:rPr>
                      <w:sz w:val="24"/>
                    </w:rPr>
                    <w:t xml:space="preserve"> (pages given at end of each lesson)</w:t>
                  </w:r>
                  <w:r w:rsidRPr="00387FF3">
                    <w:rPr>
                      <w:sz w:val="24"/>
                    </w:rPr>
                    <w:t xml:space="preserve">. </w:t>
                  </w:r>
                </w:p>
                <w:p w:rsidR="00B56615" w:rsidRDefault="00B56615" w:rsidP="00B56615">
                  <w:pPr>
                    <w:ind w:left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YouTube channels – Free Science Lessons, Primrose Kitten.</w:t>
                  </w:r>
                </w:p>
                <w:p w:rsidR="00EA4913" w:rsidRDefault="00EA4913" w:rsidP="00EA4913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S &amp; C: </w:t>
                  </w:r>
                  <w:r>
                    <w:rPr>
                      <w:sz w:val="24"/>
                    </w:rPr>
                    <w:tab/>
                  </w:r>
                  <w:proofErr w:type="spellStart"/>
                  <w:r>
                    <w:rPr>
                      <w:sz w:val="24"/>
                    </w:rPr>
                    <w:t>ZigZag</w:t>
                  </w:r>
                  <w:proofErr w:type="spellEnd"/>
                  <w:r>
                    <w:rPr>
                      <w:sz w:val="24"/>
                    </w:rPr>
                    <w:t xml:space="preserve"> AQA GCSE Stretch and Challenge Packs on</w:t>
                  </w:r>
                  <w:r w:rsidR="00B80E39">
                    <w:rPr>
                      <w:sz w:val="24"/>
                    </w:rPr>
                    <w:t xml:space="preserve"> Teams</w:t>
                  </w:r>
                  <w:r>
                    <w:rPr>
                      <w:sz w:val="24"/>
                    </w:rPr>
                    <w:t xml:space="preserve"> / SharePoint.</w:t>
                  </w:r>
                </w:p>
                <w:p w:rsidR="00EA4913" w:rsidRPr="00387FF3" w:rsidRDefault="00EA4913" w:rsidP="00EA4913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ab/>
                    <w:t>BBC Science and Tech news sections (</w:t>
                  </w:r>
                  <w:hyperlink r:id="rId8" w:history="1">
                    <w:r w:rsidRPr="00DA0BF6">
                      <w:rPr>
                        <w:rStyle w:val="Hyperlink"/>
                        <w:sz w:val="24"/>
                      </w:rPr>
                      <w:t>https://www.bbc.co.uk/news</w:t>
                    </w:r>
                  </w:hyperlink>
                  <w:r>
                    <w:rPr>
                      <w:sz w:val="24"/>
                    </w:rPr>
                    <w:t>, independent research).</w:t>
                  </w:r>
                </w:p>
              </w:txbxContent>
            </v:textbox>
          </v:shape>
        </w:pict>
      </w:r>
    </w:p>
    <w:p w:rsidR="00B56615" w:rsidRDefault="00B56615" w:rsidP="00D80692"/>
    <w:sectPr w:rsidR="00B56615" w:rsidSect="008F41C9">
      <w:headerReference w:type="default" r:id="rId9"/>
      <w:pgSz w:w="11906" w:h="16838"/>
      <w:pgMar w:top="899" w:right="1800" w:bottom="426" w:left="1800" w:header="36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AB4" w:rsidRDefault="00B04AB4">
      <w:r>
        <w:separator/>
      </w:r>
    </w:p>
  </w:endnote>
  <w:endnote w:type="continuationSeparator" w:id="0">
    <w:p w:rsidR="00B04AB4" w:rsidRDefault="00B04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AB4" w:rsidRDefault="00B04AB4">
      <w:r>
        <w:separator/>
      </w:r>
    </w:p>
  </w:footnote>
  <w:footnote w:type="continuationSeparator" w:id="0">
    <w:p w:rsidR="00B04AB4" w:rsidRDefault="00B04A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773" w:rsidRPr="00663809" w:rsidRDefault="00663809" w:rsidP="00663809">
    <w:pPr>
      <w:pStyle w:val="Header"/>
      <w:jc w:val="center"/>
      <w:rPr>
        <w:b/>
        <w:sz w:val="52"/>
      </w:rPr>
    </w:pPr>
    <w:r>
      <w:rPr>
        <w:b/>
        <w:sz w:val="52"/>
      </w:rPr>
      <w:t>Knowledge Organiser – Forces 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558A8"/>
    <w:multiLevelType w:val="hybridMultilevel"/>
    <w:tmpl w:val="8F981D8A"/>
    <w:lvl w:ilvl="0" w:tplc="2962E012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6540C"/>
    <w:multiLevelType w:val="hybridMultilevel"/>
    <w:tmpl w:val="191C9A58"/>
    <w:lvl w:ilvl="0" w:tplc="8C306FD8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202348"/>
    <w:rsid w:val="00001F23"/>
    <w:rsid w:val="00005440"/>
    <w:rsid w:val="00017E63"/>
    <w:rsid w:val="00027E0E"/>
    <w:rsid w:val="0004683A"/>
    <w:rsid w:val="0006516D"/>
    <w:rsid w:val="000A69ED"/>
    <w:rsid w:val="000B14A9"/>
    <w:rsid w:val="000B5EDA"/>
    <w:rsid w:val="000C5E85"/>
    <w:rsid w:val="001366EF"/>
    <w:rsid w:val="00144716"/>
    <w:rsid w:val="00153B01"/>
    <w:rsid w:val="00163904"/>
    <w:rsid w:val="00172AC3"/>
    <w:rsid w:val="001C09CA"/>
    <w:rsid w:val="001C0DFC"/>
    <w:rsid w:val="001C481E"/>
    <w:rsid w:val="001D6DE6"/>
    <w:rsid w:val="001E3FC9"/>
    <w:rsid w:val="001F6816"/>
    <w:rsid w:val="00202348"/>
    <w:rsid w:val="002200E6"/>
    <w:rsid w:val="002223AF"/>
    <w:rsid w:val="00222B23"/>
    <w:rsid w:val="00230773"/>
    <w:rsid w:val="00240DD3"/>
    <w:rsid w:val="00260BF9"/>
    <w:rsid w:val="00264AF1"/>
    <w:rsid w:val="00271B07"/>
    <w:rsid w:val="00272171"/>
    <w:rsid w:val="00282B99"/>
    <w:rsid w:val="00285E46"/>
    <w:rsid w:val="002976D6"/>
    <w:rsid w:val="002F3406"/>
    <w:rsid w:val="00315051"/>
    <w:rsid w:val="00315604"/>
    <w:rsid w:val="00320314"/>
    <w:rsid w:val="00351264"/>
    <w:rsid w:val="00366DDD"/>
    <w:rsid w:val="00370FFD"/>
    <w:rsid w:val="003728A9"/>
    <w:rsid w:val="00376DC4"/>
    <w:rsid w:val="003853B8"/>
    <w:rsid w:val="00392045"/>
    <w:rsid w:val="003A5802"/>
    <w:rsid w:val="003C08D6"/>
    <w:rsid w:val="003C397E"/>
    <w:rsid w:val="003D64A3"/>
    <w:rsid w:val="003D70FA"/>
    <w:rsid w:val="003F4F0D"/>
    <w:rsid w:val="003F6D20"/>
    <w:rsid w:val="004001D2"/>
    <w:rsid w:val="00405949"/>
    <w:rsid w:val="00426EFD"/>
    <w:rsid w:val="00434016"/>
    <w:rsid w:val="00440AAE"/>
    <w:rsid w:val="00474973"/>
    <w:rsid w:val="00482A4D"/>
    <w:rsid w:val="00494376"/>
    <w:rsid w:val="004A5068"/>
    <w:rsid w:val="004B15DA"/>
    <w:rsid w:val="004B2E42"/>
    <w:rsid w:val="004C1CC6"/>
    <w:rsid w:val="004F3F93"/>
    <w:rsid w:val="004F70C2"/>
    <w:rsid w:val="00507637"/>
    <w:rsid w:val="005405D6"/>
    <w:rsid w:val="0057436D"/>
    <w:rsid w:val="00574546"/>
    <w:rsid w:val="005A12D3"/>
    <w:rsid w:val="005A2974"/>
    <w:rsid w:val="00617527"/>
    <w:rsid w:val="00632370"/>
    <w:rsid w:val="00643DEB"/>
    <w:rsid w:val="00651B0F"/>
    <w:rsid w:val="0066097A"/>
    <w:rsid w:val="00663809"/>
    <w:rsid w:val="006646A2"/>
    <w:rsid w:val="0067049D"/>
    <w:rsid w:val="006B7AB7"/>
    <w:rsid w:val="006C3F9E"/>
    <w:rsid w:val="006F20C7"/>
    <w:rsid w:val="00715A3F"/>
    <w:rsid w:val="00715A59"/>
    <w:rsid w:val="00720339"/>
    <w:rsid w:val="007271DF"/>
    <w:rsid w:val="00751B54"/>
    <w:rsid w:val="0075572F"/>
    <w:rsid w:val="00781354"/>
    <w:rsid w:val="007A1C0C"/>
    <w:rsid w:val="007C27DB"/>
    <w:rsid w:val="007F3624"/>
    <w:rsid w:val="00800A7B"/>
    <w:rsid w:val="0082419B"/>
    <w:rsid w:val="00854B1E"/>
    <w:rsid w:val="00854FD9"/>
    <w:rsid w:val="0085656B"/>
    <w:rsid w:val="0088114C"/>
    <w:rsid w:val="00887738"/>
    <w:rsid w:val="008F41C9"/>
    <w:rsid w:val="00905BAC"/>
    <w:rsid w:val="0091448D"/>
    <w:rsid w:val="00915AC2"/>
    <w:rsid w:val="00937C6D"/>
    <w:rsid w:val="009414A7"/>
    <w:rsid w:val="009846CD"/>
    <w:rsid w:val="00995C92"/>
    <w:rsid w:val="009B01E7"/>
    <w:rsid w:val="009B2C68"/>
    <w:rsid w:val="009D50F3"/>
    <w:rsid w:val="00A53CB3"/>
    <w:rsid w:val="00A66B7E"/>
    <w:rsid w:val="00AA3F9D"/>
    <w:rsid w:val="00AA4CC5"/>
    <w:rsid w:val="00AA6B36"/>
    <w:rsid w:val="00AC00D9"/>
    <w:rsid w:val="00AE5ADA"/>
    <w:rsid w:val="00B04AB4"/>
    <w:rsid w:val="00B20254"/>
    <w:rsid w:val="00B213A8"/>
    <w:rsid w:val="00B22BD9"/>
    <w:rsid w:val="00B2603D"/>
    <w:rsid w:val="00B34E12"/>
    <w:rsid w:val="00B36107"/>
    <w:rsid w:val="00B413E0"/>
    <w:rsid w:val="00B56615"/>
    <w:rsid w:val="00B73AC6"/>
    <w:rsid w:val="00B80E39"/>
    <w:rsid w:val="00B826F0"/>
    <w:rsid w:val="00BB0BDA"/>
    <w:rsid w:val="00BC3273"/>
    <w:rsid w:val="00BE2F07"/>
    <w:rsid w:val="00BE6F79"/>
    <w:rsid w:val="00BF3606"/>
    <w:rsid w:val="00BF4F1B"/>
    <w:rsid w:val="00BF598F"/>
    <w:rsid w:val="00C04CB3"/>
    <w:rsid w:val="00C1600C"/>
    <w:rsid w:val="00C24B75"/>
    <w:rsid w:val="00C53B74"/>
    <w:rsid w:val="00C542EE"/>
    <w:rsid w:val="00C62D85"/>
    <w:rsid w:val="00C932ED"/>
    <w:rsid w:val="00C95DE8"/>
    <w:rsid w:val="00CB5029"/>
    <w:rsid w:val="00CD4502"/>
    <w:rsid w:val="00CE4EF3"/>
    <w:rsid w:val="00D11D13"/>
    <w:rsid w:val="00D21307"/>
    <w:rsid w:val="00D42A19"/>
    <w:rsid w:val="00D61FE8"/>
    <w:rsid w:val="00D80692"/>
    <w:rsid w:val="00D81268"/>
    <w:rsid w:val="00D85B7F"/>
    <w:rsid w:val="00D9703C"/>
    <w:rsid w:val="00DA2F21"/>
    <w:rsid w:val="00DD10C5"/>
    <w:rsid w:val="00DE3C1A"/>
    <w:rsid w:val="00DF164D"/>
    <w:rsid w:val="00E00E79"/>
    <w:rsid w:val="00E21A0B"/>
    <w:rsid w:val="00E47327"/>
    <w:rsid w:val="00E52B96"/>
    <w:rsid w:val="00E659E6"/>
    <w:rsid w:val="00E7198E"/>
    <w:rsid w:val="00E908EB"/>
    <w:rsid w:val="00E940FF"/>
    <w:rsid w:val="00E96413"/>
    <w:rsid w:val="00EA4913"/>
    <w:rsid w:val="00EC0ED6"/>
    <w:rsid w:val="00EE58BC"/>
    <w:rsid w:val="00EF4A4F"/>
    <w:rsid w:val="00F37717"/>
    <w:rsid w:val="00F44F7B"/>
    <w:rsid w:val="00F4656B"/>
    <w:rsid w:val="00F53A8B"/>
    <w:rsid w:val="00F768C4"/>
    <w:rsid w:val="00F909EF"/>
    <w:rsid w:val="00F91D2A"/>
    <w:rsid w:val="00F96232"/>
    <w:rsid w:val="00F972D5"/>
    <w:rsid w:val="00FA0102"/>
    <w:rsid w:val="00FA038F"/>
    <w:rsid w:val="00FA201D"/>
    <w:rsid w:val="00FB6BA3"/>
    <w:rsid w:val="00FE68CC"/>
    <w:rsid w:val="00FF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773BF-438A-4A73-B395-ACA9DFD10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B1</vt:lpstr>
    </vt:vector>
  </TitlesOfParts>
  <Company/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Alex Gardener</cp:lastModifiedBy>
  <cp:revision>5</cp:revision>
  <dcterms:created xsi:type="dcterms:W3CDTF">2021-01-25T11:46:00Z</dcterms:created>
  <dcterms:modified xsi:type="dcterms:W3CDTF">2022-08-28T21:33:00Z</dcterms:modified>
</cp:coreProperties>
</file>